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3846"/>
        <w:tblW w:w="0" w:type="auto"/>
        <w:tblLook w:val="04A0"/>
      </w:tblPr>
      <w:tblGrid>
        <w:gridCol w:w="1153"/>
        <w:gridCol w:w="6155"/>
        <w:gridCol w:w="2250"/>
      </w:tblGrid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b/>
                <w:bCs/>
                <w:sz w:val="20"/>
                <w:bdr w:val="none" w:sz="0" w:space="0" w:color="auto" w:frame="1"/>
              </w:rPr>
              <w:t>ITA Section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b/>
                <w:bCs/>
                <w:sz w:val="20"/>
                <w:bdr w:val="none" w:sz="0" w:space="0" w:color="auto" w:frame="1"/>
              </w:rPr>
              <w:t>Type of investment, expense or income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sz w:val="20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bdr w:val="none" w:sz="0" w:space="0" w:color="auto" w:frame="1"/>
              </w:rPr>
              <w:t>Amount (Rs.)</w:t>
            </w: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80C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PPF (Public Provident Fund), EPF (Employee Provident Fund), ULIPs (Unit Linked Investment Plans) NPS (National Pension Scheme), ELSS (Equity Linked Saving Scheme), among others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80CCC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Pension funds (annuity plan by a life insurance company), as defined under Section 10(23AAB)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80CCD</w:t>
            </w:r>
            <w:r w:rsidRPr="00703512">
              <w:rPr>
                <w:rFonts w:ascii="Trebuchet MS" w:eastAsia="Times New Roman" w:hAnsi="Trebuchet MS" w:cs="Times New Roman"/>
                <w:sz w:val="20"/>
              </w:rPr>
              <w:t>(1B)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Pension fund initiated by central government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703512" w:rsidRDefault="009B0F3A" w:rsidP="005E5129">
            <w:pPr>
              <w:jc w:val="both"/>
              <w:rPr>
                <w:rFonts w:ascii="Trebuchet MS" w:eastAsia="Times New Roman" w:hAnsi="Trebuchet MS" w:cs="Times New Roman"/>
                <w:color w:val="000000"/>
                <w:sz w:val="20"/>
              </w:rPr>
            </w:pPr>
            <w:r w:rsidRPr="00703512">
              <w:rPr>
                <w:rFonts w:ascii="Trebuchet MS" w:eastAsia="Times New Roman" w:hAnsi="Trebuchet MS" w:cs="Times New Roman"/>
                <w:color w:val="000000"/>
                <w:sz w:val="20"/>
              </w:rPr>
              <w:t>80D</w:t>
            </w:r>
          </w:p>
        </w:tc>
        <w:tc>
          <w:tcPr>
            <w:tcW w:w="6155" w:type="dxa"/>
          </w:tcPr>
          <w:p w:rsidR="009B0F3A" w:rsidRPr="00703512" w:rsidRDefault="0088599F" w:rsidP="005E5129">
            <w:pPr>
              <w:jc w:val="both"/>
              <w:rPr>
                <w:rFonts w:ascii="Trebuchet MS" w:eastAsia="Times New Roman" w:hAnsi="Trebuchet MS" w:cs="Times New Roman"/>
                <w:color w:val="000000"/>
                <w:sz w:val="20"/>
              </w:rPr>
            </w:pPr>
            <w:r>
              <w:rPr>
                <w:rStyle w:val="pstext"/>
              </w:rPr>
              <w:t>Medical Ins. Prem</w:t>
            </w:r>
          </w:p>
        </w:tc>
        <w:tc>
          <w:tcPr>
            <w:tcW w:w="2250" w:type="dxa"/>
          </w:tcPr>
          <w:p w:rsidR="009B0F3A" w:rsidRPr="00703512" w:rsidRDefault="009B0F3A" w:rsidP="005E5129">
            <w:pPr>
              <w:jc w:val="both"/>
              <w:rPr>
                <w:rFonts w:ascii="Trebuchet MS" w:eastAsia="Times New Roman" w:hAnsi="Trebuchet MS" w:cs="Times New Roman"/>
                <w:color w:val="000000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80DD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Medical Expenses on Rehabilitation of Handicapped Dependent Relative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80DDB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Expenses for medical treatment of specific diseases for self or relative.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rPr>
          <w:trHeight w:val="558"/>
        </w:trPr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80E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Interest paid on Education loan taken for self, child or spouse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80U</w:t>
            </w:r>
          </w:p>
        </w:tc>
        <w:tc>
          <w:tcPr>
            <w:tcW w:w="6155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Medical expenses (nursing, training, rehabilitation,</w:t>
            </w:r>
          </w:p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02261E">
              <w:rPr>
                <w:rFonts w:ascii="Trebuchet MS" w:eastAsia="Times New Roman" w:hAnsi="Trebuchet MS" w:cs="Times New Roman"/>
                <w:sz w:val="20"/>
              </w:rPr>
              <w:t>specified caretaking scheme)</w:t>
            </w:r>
          </w:p>
        </w:tc>
        <w:tc>
          <w:tcPr>
            <w:tcW w:w="2250" w:type="dxa"/>
          </w:tcPr>
          <w:p w:rsidR="009B0F3A" w:rsidRPr="0002261E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  <w:tr w:rsidR="009B0F3A" w:rsidRPr="00703512" w:rsidTr="005E5129">
        <w:tc>
          <w:tcPr>
            <w:tcW w:w="1153" w:type="dxa"/>
          </w:tcPr>
          <w:p w:rsidR="009B0F3A" w:rsidRPr="00703512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703512">
              <w:rPr>
                <w:rFonts w:ascii="Trebuchet MS" w:eastAsia="Times New Roman" w:hAnsi="Trebuchet MS" w:cs="Times New Roman"/>
                <w:sz w:val="20"/>
              </w:rPr>
              <w:t>24</w:t>
            </w:r>
          </w:p>
        </w:tc>
        <w:tc>
          <w:tcPr>
            <w:tcW w:w="6155" w:type="dxa"/>
          </w:tcPr>
          <w:p w:rsidR="009B0F3A" w:rsidRPr="00703512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  <w:r w:rsidRPr="00703512">
              <w:rPr>
                <w:rFonts w:ascii="Trebuchet MS" w:eastAsia="Times New Roman" w:hAnsi="Trebuchet MS" w:cs="Times New Roman"/>
                <w:sz w:val="20"/>
              </w:rPr>
              <w:t>Interest paid on Housing Loan</w:t>
            </w:r>
          </w:p>
        </w:tc>
        <w:tc>
          <w:tcPr>
            <w:tcW w:w="2250" w:type="dxa"/>
          </w:tcPr>
          <w:p w:rsidR="009B0F3A" w:rsidRPr="00703512" w:rsidRDefault="009B0F3A" w:rsidP="005E5129">
            <w:pPr>
              <w:spacing w:after="150" w:line="330" w:lineRule="atLeast"/>
              <w:textAlignment w:val="baseline"/>
              <w:rPr>
                <w:rFonts w:ascii="Trebuchet MS" w:eastAsia="Times New Roman" w:hAnsi="Trebuchet MS" w:cs="Times New Roman"/>
                <w:sz w:val="20"/>
              </w:rPr>
            </w:pPr>
          </w:p>
        </w:tc>
      </w:tr>
    </w:tbl>
    <w:p w:rsidR="009B0F3A" w:rsidRPr="005E5129" w:rsidRDefault="005E5129" w:rsidP="005E5129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u w:val="single"/>
        </w:rPr>
      </w:pPr>
      <w:r w:rsidRPr="005E5129">
        <w:rPr>
          <w:rFonts w:ascii="Trebuchet MS" w:eastAsia="Times New Roman" w:hAnsi="Trebuchet MS" w:cs="Times New Roman"/>
          <w:color w:val="000000"/>
          <w:sz w:val="24"/>
          <w:szCs w:val="24"/>
          <w:u w:val="single"/>
        </w:rPr>
        <w:t>Investment Declaration Format</w:t>
      </w:r>
    </w:p>
    <w:p w:rsidR="005E5129" w:rsidRDefault="005E5129" w:rsidP="005E512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5E5129" w:rsidRDefault="005E5129" w:rsidP="005E5129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7625"/>
      </w:tblGrid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 xml:space="preserve">Name </w:t>
            </w:r>
          </w:p>
        </w:tc>
        <w:tc>
          <w:tcPr>
            <w:tcW w:w="7625" w:type="dxa"/>
          </w:tcPr>
          <w:p w:rsidR="005E5129" w:rsidRDefault="005E5129"/>
        </w:tc>
      </w:tr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>Address</w:t>
            </w:r>
          </w:p>
        </w:tc>
        <w:tc>
          <w:tcPr>
            <w:tcW w:w="7625" w:type="dxa"/>
          </w:tcPr>
          <w:p w:rsidR="005E5129" w:rsidRDefault="005E5129"/>
          <w:p w:rsidR="005E5129" w:rsidRDefault="005E5129"/>
          <w:p w:rsidR="005E5129" w:rsidRDefault="005E5129"/>
        </w:tc>
      </w:tr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>PF No</w:t>
            </w:r>
          </w:p>
        </w:tc>
        <w:tc>
          <w:tcPr>
            <w:tcW w:w="7625" w:type="dxa"/>
          </w:tcPr>
          <w:p w:rsidR="005E5129" w:rsidRDefault="005E5129"/>
        </w:tc>
      </w:tr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>Mob No</w:t>
            </w:r>
          </w:p>
        </w:tc>
        <w:tc>
          <w:tcPr>
            <w:tcW w:w="7625" w:type="dxa"/>
          </w:tcPr>
          <w:p w:rsidR="005E5129" w:rsidRDefault="005E5129"/>
        </w:tc>
      </w:tr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>E mail ID</w:t>
            </w:r>
          </w:p>
        </w:tc>
        <w:tc>
          <w:tcPr>
            <w:tcW w:w="7625" w:type="dxa"/>
          </w:tcPr>
          <w:p w:rsidR="005E5129" w:rsidRDefault="005E5129"/>
        </w:tc>
      </w:tr>
      <w:tr w:rsidR="005E5129" w:rsidTr="005E5129">
        <w:tc>
          <w:tcPr>
            <w:tcW w:w="1951" w:type="dxa"/>
          </w:tcPr>
          <w:p w:rsidR="005E5129" w:rsidRPr="005072F5" w:rsidRDefault="005E5129">
            <w:pPr>
              <w:rPr>
                <w:b/>
                <w:bCs/>
              </w:rPr>
            </w:pPr>
            <w:r w:rsidRPr="005072F5">
              <w:rPr>
                <w:b/>
                <w:bCs/>
              </w:rPr>
              <w:t>PAN No</w:t>
            </w:r>
          </w:p>
        </w:tc>
        <w:tc>
          <w:tcPr>
            <w:tcW w:w="7625" w:type="dxa"/>
          </w:tcPr>
          <w:p w:rsidR="005E5129" w:rsidRDefault="005E5129"/>
        </w:tc>
      </w:tr>
      <w:tr w:rsidR="00282D54" w:rsidTr="005E5129">
        <w:tc>
          <w:tcPr>
            <w:tcW w:w="1951" w:type="dxa"/>
          </w:tcPr>
          <w:p w:rsidR="00282D54" w:rsidRPr="005072F5" w:rsidRDefault="000159B9">
            <w:pPr>
              <w:rPr>
                <w:b/>
                <w:bCs/>
              </w:rPr>
            </w:pPr>
            <w:r>
              <w:rPr>
                <w:b/>
                <w:bCs/>
              </w:rPr>
              <w:t>Account No</w:t>
            </w:r>
          </w:p>
        </w:tc>
        <w:tc>
          <w:tcPr>
            <w:tcW w:w="7625" w:type="dxa"/>
          </w:tcPr>
          <w:p w:rsidR="00282D54" w:rsidRDefault="00282D54"/>
        </w:tc>
      </w:tr>
    </w:tbl>
    <w:p w:rsidR="00DF7BD7" w:rsidRDefault="00DF7BD7"/>
    <w:p w:rsidR="00282D54" w:rsidRDefault="00282D54"/>
    <w:p w:rsidR="00A1071B" w:rsidRDefault="00A1071B"/>
    <w:p w:rsidR="00282D54" w:rsidRPr="00575087" w:rsidRDefault="00282D54">
      <w:pPr>
        <w:rPr>
          <w:b/>
          <w:bCs/>
        </w:rPr>
      </w:pPr>
      <w:r w:rsidRPr="00575087">
        <w:rPr>
          <w:b/>
          <w:bCs/>
        </w:rPr>
        <w:t xml:space="preserve">   </w:t>
      </w:r>
      <w:r w:rsidR="00575087" w:rsidRPr="00575087">
        <w:rPr>
          <w:b/>
          <w:bCs/>
        </w:rPr>
        <w:t>Date:</w:t>
      </w:r>
      <w:r w:rsidRPr="00575087">
        <w:rPr>
          <w:b/>
          <w:bCs/>
        </w:rPr>
        <w:t xml:space="preserve">                                                                                                                                       Signature</w:t>
      </w:r>
    </w:p>
    <w:p w:rsidR="00282D54" w:rsidRPr="00575087" w:rsidRDefault="00282D54">
      <w:pPr>
        <w:rPr>
          <w:b/>
          <w:bCs/>
        </w:rPr>
      </w:pPr>
      <w:r w:rsidRPr="00575087">
        <w:rPr>
          <w:b/>
          <w:bCs/>
        </w:rPr>
        <w:t xml:space="preserve">                                                                                                               Name----------------------------------------------      </w:t>
      </w:r>
    </w:p>
    <w:sectPr w:rsidR="00282D54" w:rsidRPr="00575087" w:rsidSect="00DF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94A" w:rsidRDefault="0028694A" w:rsidP="005E5129">
      <w:pPr>
        <w:spacing w:after="0" w:line="240" w:lineRule="auto"/>
      </w:pPr>
      <w:r>
        <w:separator/>
      </w:r>
    </w:p>
  </w:endnote>
  <w:endnote w:type="continuationSeparator" w:id="1">
    <w:p w:rsidR="0028694A" w:rsidRDefault="0028694A" w:rsidP="005E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94A" w:rsidRDefault="0028694A" w:rsidP="005E5129">
      <w:pPr>
        <w:spacing w:after="0" w:line="240" w:lineRule="auto"/>
      </w:pPr>
      <w:r>
        <w:separator/>
      </w:r>
    </w:p>
  </w:footnote>
  <w:footnote w:type="continuationSeparator" w:id="1">
    <w:p w:rsidR="0028694A" w:rsidRDefault="0028694A" w:rsidP="005E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036"/>
    <w:multiLevelType w:val="multilevel"/>
    <w:tmpl w:val="935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F3A"/>
    <w:rsid w:val="000159B9"/>
    <w:rsid w:val="00045A4D"/>
    <w:rsid w:val="00110A20"/>
    <w:rsid w:val="00282D54"/>
    <w:rsid w:val="0028694A"/>
    <w:rsid w:val="003C1C0A"/>
    <w:rsid w:val="003D1965"/>
    <w:rsid w:val="005072F5"/>
    <w:rsid w:val="00575087"/>
    <w:rsid w:val="005E5129"/>
    <w:rsid w:val="005E6F0F"/>
    <w:rsid w:val="00743CC8"/>
    <w:rsid w:val="0088599F"/>
    <w:rsid w:val="00932910"/>
    <w:rsid w:val="0099558B"/>
    <w:rsid w:val="009B0F3A"/>
    <w:rsid w:val="00A1071B"/>
    <w:rsid w:val="00B1400E"/>
    <w:rsid w:val="00D74087"/>
    <w:rsid w:val="00D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F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512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E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129"/>
    <w:rPr>
      <w:rFonts w:eastAsiaTheme="minorEastAsia"/>
    </w:rPr>
  </w:style>
  <w:style w:type="character" w:customStyle="1" w:styleId="pstext">
    <w:name w:val="pstext"/>
    <w:basedOn w:val="DefaultParagraphFont"/>
    <w:rsid w:val="0088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536592</dc:creator>
  <cp:lastModifiedBy>470764</cp:lastModifiedBy>
  <cp:revision>2</cp:revision>
  <cp:lastPrinted>2021-08-10T08:30:00Z</cp:lastPrinted>
  <dcterms:created xsi:type="dcterms:W3CDTF">2021-08-10T08:30:00Z</dcterms:created>
  <dcterms:modified xsi:type="dcterms:W3CDTF">2021-08-10T08:30:00Z</dcterms:modified>
</cp:coreProperties>
</file>